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A" w:rsidRPr="002F5DFA" w:rsidRDefault="00CA58EA" w:rsidP="00F455BC">
      <w:pPr>
        <w:pStyle w:val="Quote"/>
      </w:pPr>
      <w:bookmarkStart w:id="0" w:name="_Toc161409584"/>
      <w:r w:rsidRPr="002F5DFA">
        <w:t>Образец № 5</w:t>
      </w:r>
      <w:bookmarkEnd w:id="0"/>
    </w:p>
    <w:p w:rsidR="00CA58EA" w:rsidRPr="002F5DFA" w:rsidRDefault="00CA58EA" w:rsidP="00CA58EA">
      <w:pPr>
        <w:jc w:val="both"/>
        <w:rPr>
          <w:b/>
        </w:rPr>
      </w:pPr>
      <w:r w:rsidRPr="002F5DFA">
        <w:rPr>
          <w:b/>
        </w:rPr>
        <w:t>Писмена библиографска справка</w:t>
      </w:r>
    </w:p>
    <w:p w:rsidR="00CA58EA" w:rsidRPr="002F5DFA" w:rsidRDefault="00CA58EA" w:rsidP="00CA58EA">
      <w:pPr>
        <w:pStyle w:val="BodyText"/>
        <w:jc w:val="both"/>
        <w:rPr>
          <w:b/>
          <w:i/>
          <w:sz w:val="28"/>
          <w:u w:val="single"/>
        </w:rPr>
      </w:pPr>
      <w:r w:rsidRPr="002F5DFA">
        <w:rPr>
          <w:b/>
          <w:i/>
          <w:sz w:val="28"/>
          <w:u w:val="single"/>
        </w:rPr>
        <w:t>А. Лични данни и информация за контакт</w:t>
      </w:r>
    </w:p>
    <w:p w:rsidR="00CA58EA" w:rsidRPr="002F5DFA" w:rsidRDefault="00CA58EA" w:rsidP="00CA58EA">
      <w:pPr>
        <w:pStyle w:val="BodyText"/>
        <w:jc w:val="both"/>
        <w:rPr>
          <w:b/>
          <w:i/>
          <w:sz w:val="28"/>
          <w:u w:val="single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5962"/>
      </w:tblGrid>
      <w:tr w:rsidR="00CA58EA" w:rsidRPr="002F5DFA" w:rsidTr="00AF4222">
        <w:trPr>
          <w:tblHeader/>
        </w:trPr>
        <w:tc>
          <w:tcPr>
            <w:tcW w:w="2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Heading"/>
              <w:spacing w:after="0"/>
              <w:jc w:val="both"/>
              <w:rPr>
                <w:rFonts w:ascii="Times New Roman" w:hAnsi="Times New Roman"/>
                <w:color w:val="auto"/>
              </w:rPr>
            </w:pPr>
            <w:r w:rsidRPr="002F5DFA">
              <w:rPr>
                <w:rFonts w:ascii="Times New Roman" w:hAnsi="Times New Roman"/>
                <w:color w:val="auto"/>
              </w:rPr>
              <w:t>Образование</w:t>
            </w:r>
          </w:p>
        </w:tc>
        <w:tc>
          <w:tcPr>
            <w:tcW w:w="5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Heading"/>
              <w:spacing w:after="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A58EA" w:rsidRPr="002F5DFA" w:rsidTr="00AF4222"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Име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Фамилия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Месторабота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Отдел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1A03DB"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Адрес,</w:t>
            </w:r>
          </w:p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Град,</w:t>
            </w:r>
          </w:p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Пощенски код</w:t>
            </w:r>
          </w:p>
        </w:tc>
        <w:tc>
          <w:tcPr>
            <w:tcW w:w="5962" w:type="dxa"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1A03DB"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Телефон за връзка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rPr>
          <w:trHeight w:val="279"/>
        </w:trPr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Факс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Електронен  адрес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rPr>
          <w:trHeight w:val="854"/>
        </w:trPr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1A03DB">
            <w:pPr>
              <w:pStyle w:val="TableContents"/>
              <w:spacing w:after="0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2F5DFA">
              <w:rPr>
                <w:rFonts w:ascii="Times New Roman" w:hAnsi="Times New Roman"/>
                <w:b/>
                <w:color w:val="auto"/>
                <w:lang w:val="ru-RU"/>
              </w:rPr>
              <w:t>Ползвали ли сте преди услугите на нашия център?</w:t>
            </w:r>
          </w:p>
        </w:tc>
        <w:tc>
          <w:tcPr>
            <w:tcW w:w="5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</w:tbl>
    <w:p w:rsidR="00CA58EA" w:rsidRPr="002F5DFA" w:rsidRDefault="00CA58EA" w:rsidP="00CA58EA">
      <w:pPr>
        <w:tabs>
          <w:tab w:val="left" w:pos="454"/>
        </w:tabs>
        <w:autoSpaceDE w:val="0"/>
        <w:autoSpaceDN w:val="0"/>
        <w:adjustRightInd w:val="0"/>
        <w:jc w:val="both"/>
        <w:textAlignment w:val="center"/>
        <w:rPr>
          <w:b/>
          <w:i/>
          <w:sz w:val="20"/>
          <w:szCs w:val="20"/>
        </w:rPr>
      </w:pPr>
      <w:r w:rsidRPr="002F5DFA">
        <w:rPr>
          <w:b/>
          <w:i/>
          <w:sz w:val="20"/>
          <w:szCs w:val="20"/>
        </w:rPr>
        <w:t xml:space="preserve">      Националната библиотека в качеството си на администратор на лични данни е вписана в регистъра поддържан от Комисията за защита на личните данни с идентификационен номер 0017832</w:t>
      </w:r>
    </w:p>
    <w:p w:rsidR="00CA58EA" w:rsidRPr="002F5DFA" w:rsidRDefault="00CA58EA" w:rsidP="00CA58EA">
      <w:pPr>
        <w:pStyle w:val="BodyText"/>
        <w:jc w:val="both"/>
        <w:rPr>
          <w:b/>
          <w:i/>
          <w:sz w:val="20"/>
        </w:rPr>
      </w:pPr>
    </w:p>
    <w:p w:rsidR="00CA58EA" w:rsidRPr="002F5DFA" w:rsidRDefault="00CA58EA" w:rsidP="00CA58EA">
      <w:pPr>
        <w:pStyle w:val="BodyText"/>
        <w:jc w:val="both"/>
        <w:rPr>
          <w:b/>
          <w:i/>
          <w:sz w:val="28"/>
          <w:u w:val="single"/>
        </w:rPr>
      </w:pPr>
      <w:r w:rsidRPr="002F5DFA">
        <w:rPr>
          <w:b/>
          <w:i/>
          <w:sz w:val="28"/>
          <w:u w:val="single"/>
        </w:rPr>
        <w:t xml:space="preserve">Б. Детайлна информация по вашата тема </w:t>
      </w:r>
    </w:p>
    <w:p w:rsidR="00CA58EA" w:rsidRPr="002F5DFA" w:rsidRDefault="00CA58EA" w:rsidP="00CA58EA">
      <w:pPr>
        <w:pStyle w:val="BodyText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753"/>
      </w:tblGrid>
      <w:tr w:rsidR="00CA58EA" w:rsidRPr="002F5DFA" w:rsidTr="00AF4222">
        <w:trPr>
          <w:trHeight w:val="750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Тема на запитването</w:t>
            </w:r>
          </w:p>
        </w:tc>
        <w:tc>
          <w:tcPr>
            <w:tcW w:w="5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3F2D3F">
            <w:pPr>
              <w:pStyle w:val="TableContents"/>
              <w:spacing w:after="0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2F5DFA">
              <w:rPr>
                <w:rFonts w:ascii="Times New Roman" w:hAnsi="Times New Roman"/>
                <w:b/>
                <w:color w:val="auto"/>
                <w:lang w:val="ru-RU"/>
              </w:rPr>
              <w:t xml:space="preserve"> Ключови думи, технически термини или допълнителна насочваща информация </w:t>
            </w:r>
          </w:p>
        </w:tc>
        <w:tc>
          <w:tcPr>
            <w:tcW w:w="5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  <w:lang w:val="ru-RU"/>
              </w:rPr>
            </w:pPr>
          </w:p>
        </w:tc>
      </w:tr>
      <w:tr w:rsidR="00CA58EA" w:rsidRPr="002F5DFA" w:rsidTr="00AF422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2F5DFA">
              <w:rPr>
                <w:rFonts w:ascii="Times New Roman" w:hAnsi="Times New Roman"/>
                <w:b/>
                <w:color w:val="auto"/>
                <w:lang w:val="ru-RU"/>
              </w:rPr>
              <w:t>Срок за  получаване на информацията</w:t>
            </w:r>
          </w:p>
        </w:tc>
        <w:tc>
          <w:tcPr>
            <w:tcW w:w="5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  <w:lang w:val="ru-RU"/>
              </w:rPr>
            </w:pPr>
          </w:p>
        </w:tc>
      </w:tr>
      <w:tr w:rsidR="00CA58EA" w:rsidRPr="002F5DFA" w:rsidTr="00AF422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Хронологически обхват на публикациите</w:t>
            </w:r>
          </w:p>
        </w:tc>
        <w:tc>
          <w:tcPr>
            <w:tcW w:w="5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Езици</w:t>
            </w:r>
          </w:p>
        </w:tc>
        <w:tc>
          <w:tcPr>
            <w:tcW w:w="5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Вашият ценови лимит</w:t>
            </w:r>
          </w:p>
        </w:tc>
        <w:tc>
          <w:tcPr>
            <w:tcW w:w="5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A58EA" w:rsidRPr="002F5DFA" w:rsidTr="00AF422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Специални изисквания</w:t>
            </w:r>
          </w:p>
        </w:tc>
        <w:tc>
          <w:tcPr>
            <w:tcW w:w="5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CA58EA" w:rsidRPr="002F5DFA" w:rsidRDefault="00CA58EA" w:rsidP="00CA58EA">
      <w:pPr>
        <w:pStyle w:val="BodyText"/>
        <w:jc w:val="both"/>
      </w:pPr>
    </w:p>
    <w:p w:rsidR="00CA58EA" w:rsidRPr="002F5DFA" w:rsidRDefault="00CA58EA" w:rsidP="00CA58EA">
      <w:pPr>
        <w:pStyle w:val="BodyText"/>
        <w:jc w:val="both"/>
        <w:rPr>
          <w:b/>
          <w:i/>
          <w:sz w:val="28"/>
          <w:u w:val="single"/>
        </w:rPr>
      </w:pPr>
      <w:r w:rsidRPr="002F5DFA">
        <w:rPr>
          <w:b/>
          <w:i/>
          <w:sz w:val="28"/>
          <w:u w:val="single"/>
        </w:rPr>
        <w:t>В. Кореспонденция и заплащане</w:t>
      </w:r>
    </w:p>
    <w:p w:rsidR="00CA58EA" w:rsidRPr="002F5DFA" w:rsidRDefault="00CA58EA" w:rsidP="00CA58EA">
      <w:pPr>
        <w:pStyle w:val="BodyText"/>
        <w:jc w:val="both"/>
        <w:rPr>
          <w:b/>
          <w:i/>
          <w:sz w:val="28"/>
          <w:u w:val="single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5925"/>
      </w:tblGrid>
      <w:tr w:rsidR="00CA58EA" w:rsidRPr="002F5DFA" w:rsidTr="00AF4222">
        <w:trPr>
          <w:trHeight w:val="660"/>
          <w:tblHeader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Heading"/>
              <w:spacing w:after="0"/>
              <w:jc w:val="both"/>
              <w:rPr>
                <w:rFonts w:ascii="Times New Roman" w:hAnsi="Times New Roman"/>
                <w:i w:val="0"/>
                <w:color w:val="auto"/>
                <w:lang w:val="ru-RU"/>
              </w:rPr>
            </w:pPr>
            <w:r w:rsidRPr="002F5DFA">
              <w:rPr>
                <w:rFonts w:ascii="Times New Roman" w:hAnsi="Times New Roman"/>
                <w:i w:val="0"/>
                <w:color w:val="auto"/>
                <w:lang w:val="ru-RU"/>
              </w:rPr>
              <w:t>Начин на получаване на справката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Heading"/>
              <w:spacing w:after="0"/>
              <w:jc w:val="both"/>
              <w:rPr>
                <w:rFonts w:ascii="Times New Roman" w:hAnsi="Times New Roman"/>
                <w:i w:val="0"/>
                <w:color w:val="auto"/>
                <w:lang w:val="ru-RU"/>
              </w:rPr>
            </w:pPr>
          </w:p>
        </w:tc>
      </w:tr>
      <w:tr w:rsidR="00CA58EA" w:rsidRPr="002F5DFA" w:rsidTr="00AF4222">
        <w:trPr>
          <w:trHeight w:val="398"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2F5DFA">
              <w:rPr>
                <w:rFonts w:ascii="Times New Roman" w:hAnsi="Times New Roman"/>
                <w:b/>
                <w:color w:val="auto"/>
              </w:rPr>
              <w:t>Начин на заплащане</w:t>
            </w:r>
          </w:p>
        </w:tc>
        <w:tc>
          <w:tcPr>
            <w:tcW w:w="5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8EA" w:rsidRPr="002F5DFA" w:rsidRDefault="00CA58EA" w:rsidP="00AF4222">
            <w:pPr>
              <w:pStyle w:val="TableContents"/>
              <w:spacing w:after="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3F2D3F" w:rsidRDefault="003F2D3F" w:rsidP="009223F3">
      <w:pPr>
        <w:jc w:val="both"/>
        <w:rPr>
          <w:b/>
          <w:i/>
          <w:noProof/>
          <w:lang w:eastAsia="en-US"/>
        </w:rPr>
      </w:pPr>
      <w:bookmarkStart w:id="1" w:name="_GoBack"/>
      <w:bookmarkEnd w:id="1"/>
    </w:p>
    <w:sectPr w:rsidR="003F2D3F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BD" w:rsidRDefault="004F26BD" w:rsidP="00CA58EA">
      <w:r>
        <w:separator/>
      </w:r>
    </w:p>
  </w:endnote>
  <w:endnote w:type="continuationSeparator" w:id="0">
    <w:p w:rsidR="004F26BD" w:rsidRDefault="004F26BD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3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BD" w:rsidRDefault="004F26BD" w:rsidP="00CA58EA">
      <w:r>
        <w:separator/>
      </w:r>
    </w:p>
  </w:footnote>
  <w:footnote w:type="continuationSeparator" w:id="0">
    <w:p w:rsidR="004F26BD" w:rsidRDefault="004F26BD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26BD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223F3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E5A3-9B33-41CC-A21D-A8BD999A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2024-03-20T10:52:00Z</dcterms:modified>
</cp:coreProperties>
</file>